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FF" w:rsidRPr="008A5FFF" w:rsidRDefault="00B80E5B" w:rsidP="008A5F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Совете дел обучающихся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FFF" w:rsidRPr="008A5FFF" w:rsidRDefault="008A5FFF" w:rsidP="008A5F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A5FFF">
        <w:rPr>
          <w:rFonts w:ascii="Times New Roman" w:eastAsia="Calibri" w:hAnsi="Times New Roman" w:cs="Times New Roman"/>
          <w:sz w:val="28"/>
          <w:szCs w:val="28"/>
        </w:rPr>
        <w:t>— работе центра проблем воспитания;</w:t>
      </w:r>
    </w:p>
    <w:p w:rsidR="008A5FFF" w:rsidRPr="008A5FFF" w:rsidRDefault="008A5FFF" w:rsidP="008A5F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FF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gramStart"/>
      <w:r w:rsidRPr="008A5FFF">
        <w:rPr>
          <w:rFonts w:ascii="Times New Roman" w:eastAsia="Calibri" w:hAnsi="Times New Roman" w:cs="Times New Roman"/>
          <w:sz w:val="28"/>
          <w:szCs w:val="28"/>
        </w:rPr>
        <w:t>проведении</w:t>
      </w:r>
      <w:proofErr w:type="gramEnd"/>
      <w:r w:rsidRPr="008A5FFF">
        <w:rPr>
          <w:rFonts w:ascii="Times New Roman" w:eastAsia="Calibri" w:hAnsi="Times New Roman" w:cs="Times New Roman"/>
          <w:sz w:val="28"/>
          <w:szCs w:val="28"/>
        </w:rPr>
        <w:t xml:space="preserve"> малых педагогических советов;</w:t>
      </w:r>
    </w:p>
    <w:p w:rsidR="008A5FFF" w:rsidRPr="008A5FFF" w:rsidRDefault="008A5FFF" w:rsidP="008A5F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FF">
        <w:rPr>
          <w:rFonts w:ascii="Times New Roman" w:eastAsia="Calibri" w:hAnsi="Times New Roman" w:cs="Times New Roman"/>
          <w:sz w:val="28"/>
          <w:szCs w:val="28"/>
        </w:rPr>
        <w:lastRenderedPageBreak/>
        <w:t>— разработке управленческих решений, касающихся вопросов организации различных мероприятий со школьниками;</w:t>
      </w:r>
    </w:p>
    <w:p w:rsidR="008A5FFF" w:rsidRPr="008A5FFF" w:rsidRDefault="008A5FFF" w:rsidP="008A5F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FF">
        <w:rPr>
          <w:rFonts w:ascii="Times New Roman" w:eastAsia="Calibri" w:hAnsi="Times New Roman" w:cs="Times New Roman"/>
          <w:sz w:val="28"/>
          <w:szCs w:val="28"/>
        </w:rPr>
        <w:t xml:space="preserve">• вносить предложения </w:t>
      </w:r>
      <w:proofErr w:type="gramStart"/>
      <w:r w:rsidRPr="008A5FF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8A5F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5FFF" w:rsidRPr="008A5FFF" w:rsidRDefault="008A5FFF" w:rsidP="008A5F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FF">
        <w:rPr>
          <w:rFonts w:ascii="Times New Roman" w:eastAsia="Calibri" w:hAnsi="Times New Roman" w:cs="Times New Roman"/>
          <w:sz w:val="28"/>
          <w:szCs w:val="28"/>
        </w:rPr>
        <w:t>— совершенствованию структуры органов управления школы;</w:t>
      </w:r>
    </w:p>
    <w:p w:rsidR="008A5FFF" w:rsidRPr="008A5FFF" w:rsidRDefault="008A5FFF" w:rsidP="008A5F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FF">
        <w:rPr>
          <w:rFonts w:ascii="Times New Roman" w:eastAsia="Calibri" w:hAnsi="Times New Roman" w:cs="Times New Roman"/>
          <w:sz w:val="28"/>
          <w:szCs w:val="28"/>
        </w:rPr>
        <w:t>— обеспечению мероприятий, проводимых советом дела старшеклассников, необходимыми финансовыми и материально-техническими ресурсами;</w:t>
      </w:r>
    </w:p>
    <w:p w:rsidR="008A5FFF" w:rsidRPr="008A5FFF" w:rsidRDefault="008A5FFF" w:rsidP="008A5F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FF">
        <w:rPr>
          <w:rFonts w:ascii="Times New Roman" w:eastAsia="Calibri" w:hAnsi="Times New Roman" w:cs="Times New Roman"/>
          <w:sz w:val="28"/>
          <w:szCs w:val="28"/>
        </w:rPr>
        <w:t xml:space="preserve">— поощрению </w:t>
      </w:r>
      <w:proofErr w:type="gramStart"/>
      <w:r w:rsidRPr="008A5F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A5F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5FFF" w:rsidRPr="008A5FFF" w:rsidRDefault="008A5FFF" w:rsidP="008A5F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FF">
        <w:rPr>
          <w:rFonts w:ascii="Times New Roman" w:eastAsia="Calibri" w:hAnsi="Times New Roman" w:cs="Times New Roman"/>
          <w:sz w:val="28"/>
          <w:szCs w:val="28"/>
        </w:rPr>
        <w:t xml:space="preserve">           4. Организация работы совета дела </w:t>
      </w:r>
      <w:proofErr w:type="gramStart"/>
      <w:r w:rsidRPr="008A5F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A5F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5FFF" w:rsidRPr="008A5FFF" w:rsidRDefault="008A5FFF" w:rsidP="008A5F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FF">
        <w:rPr>
          <w:rFonts w:ascii="Times New Roman" w:eastAsia="Calibri" w:hAnsi="Times New Roman" w:cs="Times New Roman"/>
          <w:sz w:val="28"/>
          <w:szCs w:val="28"/>
        </w:rPr>
        <w:t>4.1. В состав совета дела обучающихся входят по два представителя классных коллективов второй и третьей ступеней, которые избираются на классных собраниях.</w:t>
      </w:r>
    </w:p>
    <w:p w:rsidR="008A5FFF" w:rsidRPr="008A5FFF" w:rsidRDefault="008A5FFF" w:rsidP="008A5F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FF">
        <w:rPr>
          <w:rFonts w:ascii="Times New Roman" w:eastAsia="Calibri" w:hAnsi="Times New Roman" w:cs="Times New Roman"/>
          <w:sz w:val="28"/>
          <w:szCs w:val="28"/>
        </w:rPr>
        <w:t>4.2. Для решения текущих вопросов совет дела обучающихся может создавать советы дел, совет дел старшеклассников и другие временные органы ученического самоуправления.</w:t>
      </w:r>
    </w:p>
    <w:p w:rsidR="008A5FFF" w:rsidRPr="008A5FFF" w:rsidRDefault="008A5FFF" w:rsidP="008A5F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FF">
        <w:rPr>
          <w:rFonts w:ascii="Times New Roman" w:eastAsia="Calibri" w:hAnsi="Times New Roman" w:cs="Times New Roman"/>
          <w:sz w:val="28"/>
          <w:szCs w:val="28"/>
        </w:rPr>
        <w:t xml:space="preserve">4.3. Совет дела </w:t>
      </w:r>
      <w:proofErr w:type="gramStart"/>
      <w:r w:rsidRPr="008A5F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A5FFF">
        <w:rPr>
          <w:rFonts w:ascii="Times New Roman" w:eastAsia="Calibri" w:hAnsi="Times New Roman" w:cs="Times New Roman"/>
          <w:sz w:val="28"/>
          <w:szCs w:val="28"/>
        </w:rPr>
        <w:t xml:space="preserve"> проводит свои заседания не реже одного раза в месяц.</w:t>
      </w:r>
    </w:p>
    <w:p w:rsidR="008A5FFF" w:rsidRPr="008A5FFF" w:rsidRDefault="008A5FFF" w:rsidP="008A5F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FF">
        <w:rPr>
          <w:rFonts w:ascii="Times New Roman" w:eastAsia="Calibri" w:hAnsi="Times New Roman" w:cs="Times New Roman"/>
          <w:sz w:val="28"/>
          <w:szCs w:val="28"/>
        </w:rPr>
        <w:t>4.4. Заседание совета дела обучающихся проводится, если на нем присутствуют не менее двух третей членов состава совета дела.</w:t>
      </w:r>
    </w:p>
    <w:p w:rsidR="008A5FFF" w:rsidRPr="008A5FFF" w:rsidRDefault="008A5FFF" w:rsidP="008A5F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FF">
        <w:rPr>
          <w:rFonts w:ascii="Times New Roman" w:eastAsia="Calibri" w:hAnsi="Times New Roman" w:cs="Times New Roman"/>
          <w:sz w:val="28"/>
          <w:szCs w:val="28"/>
        </w:rPr>
        <w:t xml:space="preserve">4.5. Решение совета дела обучающихся является принятым, если за него проголосовало не менее двух третей присутствующих членов совета дела. </w:t>
      </w:r>
    </w:p>
    <w:p w:rsidR="008A5FFF" w:rsidRPr="008A5FFF" w:rsidRDefault="008A5FFF" w:rsidP="008A5F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FF">
        <w:rPr>
          <w:rFonts w:ascii="Times New Roman" w:eastAsia="Calibri" w:hAnsi="Times New Roman" w:cs="Times New Roman"/>
          <w:sz w:val="28"/>
          <w:szCs w:val="28"/>
        </w:rPr>
        <w:t xml:space="preserve">4.6. Решения совета дела </w:t>
      </w:r>
      <w:proofErr w:type="gramStart"/>
      <w:r w:rsidRPr="008A5F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A5FFF">
        <w:rPr>
          <w:rFonts w:ascii="Times New Roman" w:eastAsia="Calibri" w:hAnsi="Times New Roman" w:cs="Times New Roman"/>
          <w:sz w:val="28"/>
          <w:szCs w:val="28"/>
        </w:rPr>
        <w:t xml:space="preserve"> обязательны для выполнения всеми школьниками.</w:t>
      </w:r>
    </w:p>
    <w:p w:rsidR="008A5FFF" w:rsidRPr="008A5FFF" w:rsidRDefault="008A5FFF" w:rsidP="008A5F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FF">
        <w:rPr>
          <w:rFonts w:ascii="Times New Roman" w:eastAsia="Calibri" w:hAnsi="Times New Roman" w:cs="Times New Roman"/>
          <w:sz w:val="28"/>
          <w:szCs w:val="28"/>
        </w:rPr>
        <w:t>4.7. Член совета дела обучающихся может вносить в повестку дня заседания предложение по обсуждению любого вопроса, если это предложение поддержит треть членов совета или две трети представляемого им классного коллектива.</w:t>
      </w:r>
    </w:p>
    <w:p w:rsidR="008A5FFF" w:rsidRPr="008A5FFF" w:rsidRDefault="008A5FFF" w:rsidP="008A5FFF">
      <w:pPr>
        <w:rPr>
          <w:rFonts w:ascii="Times New Roman" w:eastAsia="Calibri" w:hAnsi="Times New Roman" w:cs="Times New Roman"/>
          <w:sz w:val="28"/>
          <w:szCs w:val="28"/>
        </w:rPr>
      </w:pPr>
      <w:r w:rsidRPr="008A5FF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4601B" w:rsidRDefault="0024601B"/>
    <w:sectPr w:rsidR="0024601B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FF"/>
    <w:rsid w:val="0024601B"/>
    <w:rsid w:val="008A5FFF"/>
    <w:rsid w:val="00B80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2015-04-06T08:41:00Z</cp:lastPrinted>
  <dcterms:created xsi:type="dcterms:W3CDTF">2015-04-06T08:37:00Z</dcterms:created>
  <dcterms:modified xsi:type="dcterms:W3CDTF">2015-04-17T07:10:00Z</dcterms:modified>
</cp:coreProperties>
</file>